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2996E" w14:textId="77777777" w:rsidR="00E53B8F" w:rsidRPr="008046CE" w:rsidRDefault="008046CE">
      <w:pPr>
        <w:autoSpaceDE w:val="0"/>
        <w:autoSpaceDN w:val="0"/>
        <w:adjustRightInd w:val="0"/>
      </w:pPr>
      <w:r w:rsidRPr="008046CE">
        <w:rPr>
          <w:b/>
        </w:rPr>
        <w:t>Brand</w:t>
      </w:r>
    </w:p>
    <w:p w14:paraId="6734D405" w14:textId="77777777" w:rsidR="00E53B8F" w:rsidRPr="008046CE" w:rsidRDefault="008046CE">
      <w:pPr>
        <w:autoSpaceDE w:val="0"/>
        <w:autoSpaceDN w:val="0"/>
        <w:adjustRightInd w:val="0"/>
      </w:pPr>
      <w:r w:rsidRPr="008046CE">
        <w:t>Williams</w:t>
      </w:r>
    </w:p>
    <w:p w14:paraId="70B6B375" w14:textId="77777777" w:rsidR="00E53B8F" w:rsidRPr="008046CE" w:rsidRDefault="00E53B8F">
      <w:pPr>
        <w:autoSpaceDE w:val="0"/>
        <w:autoSpaceDN w:val="0"/>
        <w:adjustRightInd w:val="0"/>
        <w:rPr>
          <w:b/>
        </w:rPr>
      </w:pPr>
    </w:p>
    <w:p w14:paraId="2C0F8212" w14:textId="77777777" w:rsidR="00E53B8F" w:rsidRPr="008046CE" w:rsidRDefault="008046CE">
      <w:pPr>
        <w:autoSpaceDE w:val="0"/>
        <w:autoSpaceDN w:val="0"/>
        <w:adjustRightInd w:val="0"/>
      </w:pPr>
      <w:r w:rsidRPr="008046CE">
        <w:rPr>
          <w:b/>
        </w:rPr>
        <w:t>Tagline</w:t>
      </w:r>
    </w:p>
    <w:p w14:paraId="69FDBC09" w14:textId="77777777" w:rsidR="00E53B8F" w:rsidRPr="008046CE" w:rsidRDefault="008046CE">
      <w:pPr>
        <w:autoSpaceDE w:val="0"/>
        <w:autoSpaceDN w:val="0"/>
        <w:adjustRightInd w:val="0"/>
      </w:pPr>
      <w:r w:rsidRPr="008046CE">
        <w:t>Sound, Style and Value</w:t>
      </w:r>
    </w:p>
    <w:p w14:paraId="46239AC2" w14:textId="77777777" w:rsidR="00E53B8F" w:rsidRPr="008046CE" w:rsidRDefault="00E53B8F">
      <w:pPr>
        <w:autoSpaceDE w:val="0"/>
        <w:autoSpaceDN w:val="0"/>
        <w:adjustRightInd w:val="0"/>
      </w:pPr>
    </w:p>
    <w:p w14:paraId="5EF4D71F" w14:textId="77777777" w:rsidR="00E53B8F" w:rsidRPr="008046CE" w:rsidRDefault="008046CE">
      <w:pPr>
        <w:autoSpaceDE w:val="0"/>
        <w:autoSpaceDN w:val="0"/>
        <w:adjustRightInd w:val="0"/>
      </w:pPr>
      <w:r w:rsidRPr="008046CE">
        <w:rPr>
          <w:b/>
        </w:rPr>
        <w:t>Model</w:t>
      </w:r>
      <w:r w:rsidRPr="008046CE">
        <w:rPr>
          <w:b/>
        </w:rPr>
        <w:tab/>
      </w:r>
    </w:p>
    <w:p w14:paraId="71EDA783" w14:textId="77777777" w:rsidR="00E53B8F" w:rsidRPr="008046CE" w:rsidRDefault="008046CE">
      <w:pPr>
        <w:autoSpaceDE w:val="0"/>
        <w:autoSpaceDN w:val="0"/>
        <w:adjustRightInd w:val="0"/>
      </w:pPr>
      <w:r w:rsidRPr="008046CE">
        <w:t>Overture 2</w:t>
      </w:r>
    </w:p>
    <w:p w14:paraId="454031F8" w14:textId="77777777" w:rsidR="00E53B8F" w:rsidRPr="008046CE" w:rsidRDefault="00E53B8F">
      <w:pPr>
        <w:autoSpaceDE w:val="0"/>
        <w:autoSpaceDN w:val="0"/>
        <w:adjustRightInd w:val="0"/>
      </w:pPr>
    </w:p>
    <w:p w14:paraId="4AC9C7CB" w14:textId="77777777" w:rsidR="00E53B8F" w:rsidRPr="008046CE" w:rsidRDefault="008046CE">
      <w:pPr>
        <w:autoSpaceDE w:val="0"/>
        <w:autoSpaceDN w:val="0"/>
        <w:adjustRightInd w:val="0"/>
      </w:pPr>
      <w:r w:rsidRPr="008046CE">
        <w:rPr>
          <w:b/>
        </w:rPr>
        <w:t>What it is</w:t>
      </w:r>
    </w:p>
    <w:p w14:paraId="3A028246" w14:textId="0D400412" w:rsidR="00E53B8F" w:rsidRPr="008046CE" w:rsidRDefault="008046CE">
      <w:pPr>
        <w:autoSpaceDE w:val="0"/>
        <w:autoSpaceDN w:val="0"/>
        <w:adjustRightInd w:val="0"/>
      </w:pPr>
      <w:r w:rsidRPr="008046CE">
        <w:t xml:space="preserve">Williams Overture 2 </w:t>
      </w:r>
      <w:r w:rsidR="009D653D">
        <w:t xml:space="preserve">Red Mahogany </w:t>
      </w:r>
      <w:r w:rsidRPr="008046CE">
        <w:t>88-Key Console Digital Piano</w:t>
      </w:r>
    </w:p>
    <w:p w14:paraId="0D4C94DE" w14:textId="77777777" w:rsidR="00E53B8F" w:rsidRPr="008046CE" w:rsidRDefault="00E53B8F">
      <w:pPr>
        <w:autoSpaceDE w:val="0"/>
        <w:autoSpaceDN w:val="0"/>
        <w:adjustRightInd w:val="0"/>
        <w:rPr>
          <w:b/>
        </w:rPr>
      </w:pPr>
    </w:p>
    <w:p w14:paraId="4DF7CF88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rPr>
          <w:b/>
        </w:rPr>
        <w:t>EID#</w:t>
      </w:r>
    </w:p>
    <w:p w14:paraId="005803AF" w14:textId="22E662F3" w:rsidR="00E53B8F" w:rsidRPr="008046CE" w:rsidRDefault="009D653D">
      <w:pPr>
        <w:autoSpaceDE w:val="0"/>
        <w:autoSpaceDN w:val="0"/>
        <w:adjustRightInd w:val="0"/>
        <w:rPr>
          <w:b/>
        </w:rPr>
      </w:pPr>
      <w:r w:rsidRPr="009D653D">
        <w:t>1500000043037</w:t>
      </w:r>
    </w:p>
    <w:p w14:paraId="63EBB91E" w14:textId="77777777" w:rsidR="00E53B8F" w:rsidRPr="008046CE" w:rsidRDefault="00E53B8F">
      <w:pPr>
        <w:autoSpaceDE w:val="0"/>
        <w:autoSpaceDN w:val="0"/>
        <w:adjustRightInd w:val="0"/>
        <w:rPr>
          <w:b/>
        </w:rPr>
      </w:pPr>
    </w:p>
    <w:p w14:paraId="65299647" w14:textId="77777777" w:rsidR="00E53B8F" w:rsidRPr="008046CE" w:rsidRDefault="008046CE">
      <w:pPr>
        <w:autoSpaceDE w:val="0"/>
        <w:autoSpaceDN w:val="0"/>
        <w:adjustRightInd w:val="0"/>
      </w:pPr>
      <w:r w:rsidRPr="008046CE">
        <w:rPr>
          <w:b/>
        </w:rPr>
        <w:t>Possible Headlines</w:t>
      </w:r>
    </w:p>
    <w:p w14:paraId="07770E98" w14:textId="7B6EBA4C" w:rsidR="00E53B8F" w:rsidRPr="008046CE" w:rsidRDefault="008046CE">
      <w:pPr>
        <w:autoSpaceDE w:val="0"/>
        <w:autoSpaceDN w:val="0"/>
        <w:adjustRightInd w:val="0"/>
      </w:pPr>
      <w:r w:rsidRPr="008046CE">
        <w:t xml:space="preserve">• The Elegant </w:t>
      </w:r>
      <w:r w:rsidR="009D653D">
        <w:t xml:space="preserve">Red Mahogany </w:t>
      </w:r>
      <w:r w:rsidRPr="008046CE">
        <w:t>Look of a Modern Tradition</w:t>
      </w:r>
    </w:p>
    <w:p w14:paraId="7D7786CD" w14:textId="77777777" w:rsidR="00E53B8F" w:rsidRPr="008046CE" w:rsidRDefault="008046CE">
      <w:pPr>
        <w:autoSpaceDE w:val="0"/>
        <w:autoSpaceDN w:val="0"/>
        <w:adjustRightInd w:val="0"/>
      </w:pPr>
      <w:r w:rsidRPr="008046CE">
        <w:t>• The Lush Elegance of Sound Technology</w:t>
      </w:r>
    </w:p>
    <w:p w14:paraId="6D7B5F68" w14:textId="77777777" w:rsidR="00E53B8F" w:rsidRPr="008046CE" w:rsidRDefault="008046CE">
      <w:pPr>
        <w:autoSpaceDE w:val="0"/>
        <w:autoSpaceDN w:val="0"/>
        <w:adjustRightInd w:val="0"/>
      </w:pPr>
      <w:r w:rsidRPr="008046CE">
        <w:t xml:space="preserve"> </w:t>
      </w:r>
    </w:p>
    <w:p w14:paraId="3107F937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rPr>
          <w:b/>
        </w:rPr>
        <w:t>100-Word</w:t>
      </w:r>
    </w:p>
    <w:p w14:paraId="19F08421" w14:textId="0585D50F" w:rsidR="00E53B8F" w:rsidRPr="008046CE" w:rsidRDefault="008046CE">
      <w:pPr>
        <w:autoSpaceDE w:val="0"/>
        <w:autoSpaceDN w:val="0"/>
        <w:adjustRightInd w:val="0"/>
      </w:pPr>
      <w:r w:rsidRPr="008046CE">
        <w:t xml:space="preserve">Williams redefines digital piano elegance with the new Overture 2, complete with a classic, luxurious </w:t>
      </w:r>
      <w:r w:rsidR="009D653D">
        <w:t xml:space="preserve">Red Mahogany </w:t>
      </w:r>
      <w:r w:rsidRPr="008046CE">
        <w:t xml:space="preserve">gloss finish, a </w:t>
      </w:r>
      <w:r w:rsidR="00746728">
        <w:t>wide</w:t>
      </w:r>
      <w:r w:rsidR="00746728" w:rsidRPr="008046CE">
        <w:t xml:space="preserve"> </w:t>
      </w:r>
      <w:r w:rsidRPr="008046CE">
        <w:t xml:space="preserve">sound pallet, </w:t>
      </w:r>
      <w:r w:rsidR="003D5D58">
        <w:t xml:space="preserve">and </w:t>
      </w:r>
      <w:r w:rsidRPr="008046CE">
        <w:t>extraord</w:t>
      </w:r>
      <w:r w:rsidR="003D5D58">
        <w:t>inary feel</w:t>
      </w:r>
      <w:r w:rsidRPr="008046CE">
        <w:t xml:space="preserve">. The Overture 2 is built on 15 quick-to-grab custom-crafted, high-resolution sounds as well as plenty of other instruments from brass to percussion and beyond. Enjoy completely unique tones, sampled directly from a world-renown grand, plus a collection of many vintage electric pianos and organs. It also boasts a convenient, full General MIDI sound </w:t>
      </w:r>
      <w:proofErr w:type="gramStart"/>
      <w:r w:rsidRPr="008046CE">
        <w:t>set</w:t>
      </w:r>
      <w:proofErr w:type="gramEnd"/>
      <w:r w:rsidRPr="008046CE">
        <w:t xml:space="preserve">. The all-new, fully weighted, hammer-action </w:t>
      </w:r>
      <w:proofErr w:type="spellStart"/>
      <w:r w:rsidRPr="008046CE">
        <w:t>keybed</w:t>
      </w:r>
      <w:proofErr w:type="spellEnd"/>
      <w:r w:rsidRPr="008046CE">
        <w:t xml:space="preserve"> provides a higher standard in realistic response and feel. </w:t>
      </w:r>
      <w:r w:rsidR="00746728">
        <w:t xml:space="preserve"> </w:t>
      </w:r>
      <w:r w:rsidRPr="008046CE">
        <w:t xml:space="preserve">Modulation/FX control provides realistic rotary and vibrato effects on select instruments. Overture 2 also includes </w:t>
      </w:r>
      <w:r w:rsidR="00746728">
        <w:t xml:space="preserve">Song Tutor with </w:t>
      </w:r>
      <w:r w:rsidRPr="008046CE">
        <w:t>50 play-a-long songs, audio inputs, USB/MIDI port, and a USB Host Port that plays MIDI files from a thumb drive. Other features include split/layer/duet keyboard modes, transpose function, 2-track recorder, metronome, two headphone outs and ¼” stereo out jacks.</w:t>
      </w:r>
    </w:p>
    <w:p w14:paraId="3B09B4F7" w14:textId="77777777" w:rsidR="00E53B8F" w:rsidRPr="008046CE" w:rsidRDefault="00E53B8F">
      <w:pPr>
        <w:autoSpaceDE w:val="0"/>
        <w:autoSpaceDN w:val="0"/>
        <w:adjustRightInd w:val="0"/>
      </w:pPr>
    </w:p>
    <w:p w14:paraId="7E702C70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rPr>
          <w:b/>
        </w:rPr>
        <w:t>50-Word</w:t>
      </w:r>
    </w:p>
    <w:p w14:paraId="3065B42F" w14:textId="17DDE7D9" w:rsidR="00E53B8F" w:rsidRPr="008046CE" w:rsidRDefault="008046CE">
      <w:pPr>
        <w:autoSpaceDE w:val="0"/>
        <w:autoSpaceDN w:val="0"/>
        <w:adjustRightInd w:val="0"/>
      </w:pPr>
      <w:r w:rsidRPr="008046CE">
        <w:t xml:space="preserve">Williams redefines digital piano elegance with the new Overture 2, complete with a classic, luxurious </w:t>
      </w:r>
      <w:r w:rsidR="009D653D">
        <w:t xml:space="preserve">Red Mahogany </w:t>
      </w:r>
      <w:r w:rsidRPr="008046CE">
        <w:t xml:space="preserve">gloss finish, a </w:t>
      </w:r>
      <w:r w:rsidR="00746728">
        <w:t>wide</w:t>
      </w:r>
      <w:r w:rsidR="00746728" w:rsidRPr="008046CE">
        <w:t xml:space="preserve"> </w:t>
      </w:r>
      <w:r w:rsidRPr="008046CE">
        <w:t xml:space="preserve">sound pallet, </w:t>
      </w:r>
      <w:r w:rsidR="003D5D58">
        <w:t xml:space="preserve">and </w:t>
      </w:r>
      <w:r w:rsidRPr="008046CE">
        <w:t xml:space="preserve">extraordinary </w:t>
      </w:r>
      <w:r w:rsidR="003D5D58">
        <w:t>feel</w:t>
      </w:r>
      <w:r w:rsidRPr="008046CE">
        <w:t xml:space="preserve">. With 15 custom-crafted, high-resolution sounds as well as plenty of instruments from brass to percussion and beyond. You’ll enjoy unique, high-sample tones crafted directly from a world-renown grand, plus a collection of many vintage electric pianos and organs. The weighted, hammer-action </w:t>
      </w:r>
      <w:proofErr w:type="spellStart"/>
      <w:r w:rsidRPr="008046CE">
        <w:t>keybed</w:t>
      </w:r>
      <w:proofErr w:type="spellEnd"/>
      <w:r w:rsidRPr="008046CE">
        <w:t xml:space="preserve"> provides realistic response and feel. The Overture 2 also includes</w:t>
      </w:r>
      <w:r w:rsidR="00746728">
        <w:t xml:space="preserve"> Song Tutor with</w:t>
      </w:r>
      <w:r w:rsidRPr="008046CE">
        <w:t xml:space="preserve"> 50 play-a-long songs, audio inputs, USB/MIDI port, and a USB Host Port that plays MIDI files from a thumb drive, 2-track recorder, two headphone outs and much more.</w:t>
      </w:r>
    </w:p>
    <w:p w14:paraId="48BE2D57" w14:textId="77777777" w:rsidR="00E53B8F" w:rsidRPr="008046CE" w:rsidRDefault="00E53B8F">
      <w:pPr>
        <w:autoSpaceDE w:val="0"/>
        <w:autoSpaceDN w:val="0"/>
        <w:adjustRightInd w:val="0"/>
      </w:pPr>
    </w:p>
    <w:p w14:paraId="42DE3A46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rPr>
          <w:b/>
        </w:rPr>
        <w:t>25-Word</w:t>
      </w:r>
    </w:p>
    <w:p w14:paraId="626E56D6" w14:textId="1E21F6C4" w:rsidR="00E53B8F" w:rsidRPr="008046CE" w:rsidRDefault="008046CE">
      <w:pPr>
        <w:autoSpaceDE w:val="0"/>
        <w:autoSpaceDN w:val="0"/>
        <w:adjustRightInd w:val="0"/>
      </w:pPr>
      <w:r w:rsidRPr="008046CE">
        <w:t>The Williams Overture 2 comes complete</w:t>
      </w:r>
      <w:r w:rsidR="009D653D">
        <w:t xml:space="preserve"> with a classic, luxurious Red Mahogany</w:t>
      </w:r>
      <w:r w:rsidRPr="008046CE">
        <w:t xml:space="preserve"> gloss finish, a </w:t>
      </w:r>
      <w:r w:rsidR="00746728">
        <w:t>wide</w:t>
      </w:r>
      <w:r w:rsidR="00746728" w:rsidRPr="008046CE">
        <w:t xml:space="preserve"> </w:t>
      </w:r>
      <w:r w:rsidRPr="008046CE">
        <w:t xml:space="preserve">sound pallet, </w:t>
      </w:r>
      <w:r w:rsidR="003D5D58">
        <w:t xml:space="preserve">and </w:t>
      </w:r>
      <w:r w:rsidRPr="008046CE">
        <w:t>extraord</w:t>
      </w:r>
      <w:r w:rsidR="003D5D58">
        <w:t>inary feel</w:t>
      </w:r>
      <w:r w:rsidRPr="008046CE">
        <w:t>. Includes 15 custom, high-resolution sounds as well as plenty of instruments. You’ll enjoy high-sample tones crafted from a world-renown grand, plus vintage electric pianos and organs. Weighted, hammer-action keys provide realistic response and feel. Includes 50 play-a-long songs, USB/MIDI port, and a USB Host Port that plays MIDI files from a thumb drive.</w:t>
      </w:r>
    </w:p>
    <w:p w14:paraId="3E062D8E" w14:textId="77777777" w:rsidR="00E53B8F" w:rsidRPr="008046CE" w:rsidRDefault="00E53B8F">
      <w:pPr>
        <w:autoSpaceDE w:val="0"/>
        <w:autoSpaceDN w:val="0"/>
        <w:adjustRightInd w:val="0"/>
      </w:pPr>
    </w:p>
    <w:p w14:paraId="0E0E63F3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rPr>
          <w:b/>
        </w:rPr>
        <w:t>Features</w:t>
      </w:r>
    </w:p>
    <w:p w14:paraId="591D2011" w14:textId="700F3920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 xml:space="preserve">Best-in-class </w:t>
      </w:r>
      <w:r w:rsidR="00A1010E">
        <w:t xml:space="preserve">Red Mahogany </w:t>
      </w:r>
      <w:r w:rsidR="008046CE" w:rsidRPr="008046CE">
        <w:t>gloss finish for an elegan</w:t>
      </w:r>
      <w:bookmarkStart w:id="0" w:name="_GoBack"/>
      <w:bookmarkEnd w:id="0"/>
      <w:r w:rsidR="008046CE" w:rsidRPr="008046CE">
        <w:t>t look with any decor</w:t>
      </w:r>
    </w:p>
    <w:p w14:paraId="4D640E42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88 hammer-action fully weighted keys provides outstanding feel and response</w:t>
      </w:r>
    </w:p>
    <w:p w14:paraId="52D2AD06" w14:textId="6A270183" w:rsidR="00E53B8F" w:rsidRPr="008046CE" w:rsidRDefault="007B27BC" w:rsidP="00043D5A">
      <w:pPr>
        <w:autoSpaceDE w:val="0"/>
        <w:autoSpaceDN w:val="0"/>
        <w:adjustRightInd w:val="0"/>
      </w:pPr>
      <w:r w:rsidRPr="008046CE">
        <w:t xml:space="preserve">• </w:t>
      </w:r>
      <w:r w:rsidR="00043D5A">
        <w:t xml:space="preserve">147 total sounds, including </w:t>
      </w:r>
      <w:r w:rsidR="008046CE" w:rsidRPr="008046CE">
        <w:t>15 high-definition custom sounds; 64Mbyte sample ROM for higher-sampled sounds</w:t>
      </w:r>
      <w:r w:rsidR="00043D5A">
        <w:t xml:space="preserve">: </w:t>
      </w:r>
      <w:r w:rsidR="008046CE" w:rsidRPr="008046CE">
        <w:t>Grand Piano</w:t>
      </w:r>
      <w:r w:rsidR="00043D5A">
        <w:t xml:space="preserve">, </w:t>
      </w:r>
      <w:r w:rsidR="00CE38A8">
        <w:t>Electric Pianos</w:t>
      </w:r>
      <w:r w:rsidR="00043D5A">
        <w:t xml:space="preserve">, </w:t>
      </w:r>
      <w:r w:rsidR="00CE38A8">
        <w:t>Organs</w:t>
      </w:r>
      <w:r w:rsidR="00043D5A">
        <w:t xml:space="preserve">, </w:t>
      </w:r>
      <w:r w:rsidR="008046CE" w:rsidRPr="008046CE">
        <w:t>Pipe Organ</w:t>
      </w:r>
      <w:r w:rsidR="00043D5A">
        <w:t xml:space="preserve">, </w:t>
      </w:r>
      <w:r w:rsidR="008046CE" w:rsidRPr="008046CE">
        <w:t>Clavinet</w:t>
      </w:r>
      <w:r w:rsidR="00043D5A">
        <w:t xml:space="preserve">, </w:t>
      </w:r>
      <w:r w:rsidR="008046CE" w:rsidRPr="008046CE">
        <w:t>Harpsichord</w:t>
      </w:r>
      <w:r w:rsidR="00043D5A">
        <w:t>, U</w:t>
      </w:r>
      <w:r w:rsidR="008046CE" w:rsidRPr="008046CE">
        <w:t>pright Bass</w:t>
      </w:r>
      <w:r w:rsidR="00043D5A">
        <w:t xml:space="preserve">, </w:t>
      </w:r>
      <w:r w:rsidR="008046CE" w:rsidRPr="008046CE">
        <w:t>Electric Bass</w:t>
      </w:r>
      <w:r w:rsidR="00043D5A">
        <w:t xml:space="preserve">, </w:t>
      </w:r>
      <w:r w:rsidR="008046CE" w:rsidRPr="008046CE">
        <w:t>Strings</w:t>
      </w:r>
    </w:p>
    <w:p w14:paraId="774498B7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Complete General MIDI set for accompaniment, total 128 playable sounds</w:t>
      </w:r>
    </w:p>
    <w:p w14:paraId="1DA3A702" w14:textId="77777777" w:rsidR="007B27BC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Sustain, Soft, and Sostenuto pedals for realistic playability</w:t>
      </w:r>
    </w:p>
    <w:p w14:paraId="2A4ABB63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64-voice polyphony for deep, layered orchestrations</w:t>
      </w:r>
    </w:p>
    <w:p w14:paraId="10039FA2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Modulation/FX control offers realistic rotary and vibrato effects on select instruments</w:t>
      </w:r>
    </w:p>
    <w:p w14:paraId="760FB515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4-speaker stereo system provides rich, immersive sound</w:t>
      </w:r>
    </w:p>
    <w:p w14:paraId="53A2DF6A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Intuitive control panel with easy-to-read blue LCD display</w:t>
      </w:r>
    </w:p>
    <w:p w14:paraId="2A61B7DB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Front panel USB Host Port for thumb-drive MIDI playback</w:t>
      </w:r>
    </w:p>
    <w:p w14:paraId="01D717F1" w14:textId="77777777" w:rsidR="00E53B8F" w:rsidRPr="008046CE" w:rsidRDefault="008046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046CE">
        <w:t>• USB/MIDI connection, MP3 input, stereo outputs with ¼” and RCA jacks</w:t>
      </w:r>
    </w:p>
    <w:p w14:paraId="33BE21B0" w14:textId="77777777" w:rsidR="00E53B8F" w:rsidRPr="008046CE" w:rsidRDefault="008046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046CE">
        <w:t>• Headphone output for private practice</w:t>
      </w:r>
    </w:p>
    <w:p w14:paraId="201F2C11" w14:textId="542CC963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 xml:space="preserve">Music rest </w:t>
      </w:r>
    </w:p>
    <w:sectPr w:rsidR="00E53B8F" w:rsidRPr="008046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E1700452">
      <w:start w:val="1"/>
      <w:numFmt w:val="bullet"/>
      <w:lvlText w:val="•"/>
      <w:lvlJc w:val="left"/>
      <w:pPr>
        <w:ind w:left="720" w:hanging="360"/>
      </w:pPr>
    </w:lvl>
    <w:lvl w:ilvl="1" w:tplc="143A4798">
      <w:start w:val="1"/>
      <w:numFmt w:val="decimal"/>
      <w:lvlText w:val=""/>
      <w:lvlJc w:val="left"/>
    </w:lvl>
    <w:lvl w:ilvl="2" w:tplc="F4B8EC20">
      <w:start w:val="1"/>
      <w:numFmt w:val="decimal"/>
      <w:lvlText w:val=""/>
      <w:lvlJc w:val="left"/>
    </w:lvl>
    <w:lvl w:ilvl="3" w:tplc="2BE67A40">
      <w:start w:val="1"/>
      <w:numFmt w:val="decimal"/>
      <w:lvlText w:val=""/>
      <w:lvlJc w:val="left"/>
    </w:lvl>
    <w:lvl w:ilvl="4" w:tplc="60AC2822">
      <w:start w:val="1"/>
      <w:numFmt w:val="decimal"/>
      <w:lvlText w:val=""/>
      <w:lvlJc w:val="left"/>
    </w:lvl>
    <w:lvl w:ilvl="5" w:tplc="E8FA5A4A">
      <w:start w:val="1"/>
      <w:numFmt w:val="decimal"/>
      <w:lvlText w:val=""/>
      <w:lvlJc w:val="left"/>
    </w:lvl>
    <w:lvl w:ilvl="6" w:tplc="551A53BE">
      <w:start w:val="1"/>
      <w:numFmt w:val="decimal"/>
      <w:lvlText w:val=""/>
      <w:lvlJc w:val="left"/>
    </w:lvl>
    <w:lvl w:ilvl="7" w:tplc="100AC70A">
      <w:start w:val="1"/>
      <w:numFmt w:val="decimal"/>
      <w:lvlText w:val=""/>
      <w:lvlJc w:val="left"/>
    </w:lvl>
    <w:lvl w:ilvl="8" w:tplc="41361FD8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57945B6A">
      <w:start w:val="1"/>
      <w:numFmt w:val="bullet"/>
      <w:lvlText w:val="•"/>
      <w:lvlJc w:val="left"/>
      <w:pPr>
        <w:ind w:left="720" w:hanging="360"/>
      </w:pPr>
    </w:lvl>
    <w:lvl w:ilvl="1" w:tplc="4F54BF32">
      <w:start w:val="1"/>
      <w:numFmt w:val="decimal"/>
      <w:lvlText w:val=""/>
      <w:lvlJc w:val="left"/>
    </w:lvl>
    <w:lvl w:ilvl="2" w:tplc="6B74A2E6">
      <w:start w:val="1"/>
      <w:numFmt w:val="decimal"/>
      <w:lvlText w:val=""/>
      <w:lvlJc w:val="left"/>
    </w:lvl>
    <w:lvl w:ilvl="3" w:tplc="CF044744">
      <w:start w:val="1"/>
      <w:numFmt w:val="decimal"/>
      <w:lvlText w:val=""/>
      <w:lvlJc w:val="left"/>
    </w:lvl>
    <w:lvl w:ilvl="4" w:tplc="8DEE5F7E">
      <w:start w:val="1"/>
      <w:numFmt w:val="decimal"/>
      <w:lvlText w:val=""/>
      <w:lvlJc w:val="left"/>
    </w:lvl>
    <w:lvl w:ilvl="5" w:tplc="F912C5F4">
      <w:start w:val="1"/>
      <w:numFmt w:val="decimal"/>
      <w:lvlText w:val=""/>
      <w:lvlJc w:val="left"/>
    </w:lvl>
    <w:lvl w:ilvl="6" w:tplc="965234D0">
      <w:start w:val="1"/>
      <w:numFmt w:val="decimal"/>
      <w:lvlText w:val=""/>
      <w:lvlJc w:val="left"/>
    </w:lvl>
    <w:lvl w:ilvl="7" w:tplc="77E62AB0">
      <w:start w:val="1"/>
      <w:numFmt w:val="decimal"/>
      <w:lvlText w:val=""/>
      <w:lvlJc w:val="left"/>
    </w:lvl>
    <w:lvl w:ilvl="8" w:tplc="E97E0846">
      <w:start w:val="1"/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2744A0F6">
      <w:start w:val="1"/>
      <w:numFmt w:val="bullet"/>
      <w:lvlText w:val="•"/>
      <w:lvlJc w:val="left"/>
      <w:pPr>
        <w:ind w:left="720" w:hanging="360"/>
      </w:pPr>
    </w:lvl>
    <w:lvl w:ilvl="1" w:tplc="872899B8">
      <w:start w:val="1"/>
      <w:numFmt w:val="decimal"/>
      <w:lvlText w:val=""/>
      <w:lvlJc w:val="left"/>
    </w:lvl>
    <w:lvl w:ilvl="2" w:tplc="958494DE">
      <w:start w:val="1"/>
      <w:numFmt w:val="decimal"/>
      <w:lvlText w:val=""/>
      <w:lvlJc w:val="left"/>
    </w:lvl>
    <w:lvl w:ilvl="3" w:tplc="750E0A40">
      <w:start w:val="1"/>
      <w:numFmt w:val="decimal"/>
      <w:lvlText w:val=""/>
      <w:lvlJc w:val="left"/>
    </w:lvl>
    <w:lvl w:ilvl="4" w:tplc="8F0C62FA">
      <w:start w:val="1"/>
      <w:numFmt w:val="decimal"/>
      <w:lvlText w:val=""/>
      <w:lvlJc w:val="left"/>
    </w:lvl>
    <w:lvl w:ilvl="5" w:tplc="966ACC18">
      <w:start w:val="1"/>
      <w:numFmt w:val="decimal"/>
      <w:lvlText w:val=""/>
      <w:lvlJc w:val="left"/>
    </w:lvl>
    <w:lvl w:ilvl="6" w:tplc="56C89E42">
      <w:start w:val="1"/>
      <w:numFmt w:val="decimal"/>
      <w:lvlText w:val=""/>
      <w:lvlJc w:val="left"/>
    </w:lvl>
    <w:lvl w:ilvl="7" w:tplc="B750EE84">
      <w:start w:val="1"/>
      <w:numFmt w:val="decimal"/>
      <w:lvlText w:val=""/>
      <w:lvlJc w:val="left"/>
    </w:lvl>
    <w:lvl w:ilvl="8" w:tplc="04268030">
      <w:start w:val="1"/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DA9041C8">
      <w:start w:val="1"/>
      <w:numFmt w:val="bullet"/>
      <w:lvlText w:val="•"/>
      <w:lvlJc w:val="left"/>
      <w:pPr>
        <w:ind w:left="720" w:hanging="360"/>
      </w:pPr>
    </w:lvl>
    <w:lvl w:ilvl="1" w:tplc="17F4547A">
      <w:start w:val="1"/>
      <w:numFmt w:val="decimal"/>
      <w:lvlText w:val=""/>
      <w:lvlJc w:val="left"/>
    </w:lvl>
    <w:lvl w:ilvl="2" w:tplc="42CC1C70">
      <w:start w:val="1"/>
      <w:numFmt w:val="decimal"/>
      <w:lvlText w:val=""/>
      <w:lvlJc w:val="left"/>
    </w:lvl>
    <w:lvl w:ilvl="3" w:tplc="34E6A41A">
      <w:start w:val="1"/>
      <w:numFmt w:val="decimal"/>
      <w:lvlText w:val=""/>
      <w:lvlJc w:val="left"/>
    </w:lvl>
    <w:lvl w:ilvl="4" w:tplc="1034F678">
      <w:start w:val="1"/>
      <w:numFmt w:val="decimal"/>
      <w:lvlText w:val=""/>
      <w:lvlJc w:val="left"/>
    </w:lvl>
    <w:lvl w:ilvl="5" w:tplc="DCD8D900">
      <w:start w:val="1"/>
      <w:numFmt w:val="decimal"/>
      <w:lvlText w:val=""/>
      <w:lvlJc w:val="left"/>
    </w:lvl>
    <w:lvl w:ilvl="6" w:tplc="780AA3C4">
      <w:start w:val="1"/>
      <w:numFmt w:val="decimal"/>
      <w:lvlText w:val=""/>
      <w:lvlJc w:val="left"/>
    </w:lvl>
    <w:lvl w:ilvl="7" w:tplc="37A2C794">
      <w:start w:val="1"/>
      <w:numFmt w:val="decimal"/>
      <w:lvlText w:val=""/>
      <w:lvlJc w:val="left"/>
    </w:lvl>
    <w:lvl w:ilvl="8" w:tplc="0CB01158">
      <w:start w:val="1"/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70783CFE">
      <w:start w:val="1"/>
      <w:numFmt w:val="bullet"/>
      <w:lvlText w:val="•"/>
      <w:lvlJc w:val="left"/>
      <w:pPr>
        <w:ind w:left="720" w:hanging="360"/>
      </w:pPr>
    </w:lvl>
    <w:lvl w:ilvl="1" w:tplc="66C89B54">
      <w:start w:val="1"/>
      <w:numFmt w:val="decimal"/>
      <w:lvlText w:val=""/>
      <w:lvlJc w:val="left"/>
    </w:lvl>
    <w:lvl w:ilvl="2" w:tplc="650869A4">
      <w:start w:val="1"/>
      <w:numFmt w:val="decimal"/>
      <w:lvlText w:val=""/>
      <w:lvlJc w:val="left"/>
    </w:lvl>
    <w:lvl w:ilvl="3" w:tplc="1674C7F0">
      <w:start w:val="1"/>
      <w:numFmt w:val="decimal"/>
      <w:lvlText w:val=""/>
      <w:lvlJc w:val="left"/>
    </w:lvl>
    <w:lvl w:ilvl="4" w:tplc="CAF6E476">
      <w:start w:val="1"/>
      <w:numFmt w:val="decimal"/>
      <w:lvlText w:val=""/>
      <w:lvlJc w:val="left"/>
    </w:lvl>
    <w:lvl w:ilvl="5" w:tplc="0658A018">
      <w:start w:val="1"/>
      <w:numFmt w:val="decimal"/>
      <w:lvlText w:val=""/>
      <w:lvlJc w:val="left"/>
    </w:lvl>
    <w:lvl w:ilvl="6" w:tplc="4BAA4C42">
      <w:start w:val="1"/>
      <w:numFmt w:val="decimal"/>
      <w:lvlText w:val=""/>
      <w:lvlJc w:val="left"/>
    </w:lvl>
    <w:lvl w:ilvl="7" w:tplc="DC4C13F2">
      <w:start w:val="1"/>
      <w:numFmt w:val="decimal"/>
      <w:lvlText w:val=""/>
      <w:lvlJc w:val="left"/>
    </w:lvl>
    <w:lvl w:ilvl="8" w:tplc="7B6AFB4C">
      <w:start w:val="1"/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932C851C">
      <w:start w:val="1"/>
      <w:numFmt w:val="bullet"/>
      <w:lvlText w:val="•"/>
      <w:lvlJc w:val="left"/>
      <w:pPr>
        <w:ind w:left="720" w:hanging="360"/>
      </w:pPr>
    </w:lvl>
    <w:lvl w:ilvl="1" w:tplc="0814416E">
      <w:start w:val="1"/>
      <w:numFmt w:val="decimal"/>
      <w:lvlText w:val=""/>
      <w:lvlJc w:val="left"/>
    </w:lvl>
    <w:lvl w:ilvl="2" w:tplc="66FC3800">
      <w:start w:val="1"/>
      <w:numFmt w:val="decimal"/>
      <w:lvlText w:val=""/>
      <w:lvlJc w:val="left"/>
    </w:lvl>
    <w:lvl w:ilvl="3" w:tplc="D354DCC0">
      <w:start w:val="1"/>
      <w:numFmt w:val="decimal"/>
      <w:lvlText w:val=""/>
      <w:lvlJc w:val="left"/>
    </w:lvl>
    <w:lvl w:ilvl="4" w:tplc="4DC0362E">
      <w:start w:val="1"/>
      <w:numFmt w:val="decimal"/>
      <w:lvlText w:val=""/>
      <w:lvlJc w:val="left"/>
    </w:lvl>
    <w:lvl w:ilvl="5" w:tplc="FAE24E0C">
      <w:start w:val="1"/>
      <w:numFmt w:val="decimal"/>
      <w:lvlText w:val=""/>
      <w:lvlJc w:val="left"/>
    </w:lvl>
    <w:lvl w:ilvl="6" w:tplc="B1663A10">
      <w:start w:val="1"/>
      <w:numFmt w:val="decimal"/>
      <w:lvlText w:val=""/>
      <w:lvlJc w:val="left"/>
    </w:lvl>
    <w:lvl w:ilvl="7" w:tplc="E086FB1C">
      <w:start w:val="1"/>
      <w:numFmt w:val="decimal"/>
      <w:lvlText w:val=""/>
      <w:lvlJc w:val="left"/>
    </w:lvl>
    <w:lvl w:ilvl="8" w:tplc="21FC17F6">
      <w:start w:val="1"/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FB020DBA">
      <w:start w:val="1"/>
      <w:numFmt w:val="bullet"/>
      <w:lvlText w:val="•"/>
      <w:lvlJc w:val="left"/>
      <w:pPr>
        <w:ind w:left="720" w:hanging="360"/>
      </w:pPr>
    </w:lvl>
    <w:lvl w:ilvl="1" w:tplc="1744EF9C">
      <w:start w:val="1"/>
      <w:numFmt w:val="decimal"/>
      <w:lvlText w:val=""/>
      <w:lvlJc w:val="left"/>
    </w:lvl>
    <w:lvl w:ilvl="2" w:tplc="E71EE5A0">
      <w:start w:val="1"/>
      <w:numFmt w:val="decimal"/>
      <w:lvlText w:val=""/>
      <w:lvlJc w:val="left"/>
    </w:lvl>
    <w:lvl w:ilvl="3" w:tplc="A86A7C02">
      <w:start w:val="1"/>
      <w:numFmt w:val="decimal"/>
      <w:lvlText w:val=""/>
      <w:lvlJc w:val="left"/>
    </w:lvl>
    <w:lvl w:ilvl="4" w:tplc="DE6ED6DC">
      <w:start w:val="1"/>
      <w:numFmt w:val="decimal"/>
      <w:lvlText w:val=""/>
      <w:lvlJc w:val="left"/>
    </w:lvl>
    <w:lvl w:ilvl="5" w:tplc="5CBADBB8">
      <w:start w:val="1"/>
      <w:numFmt w:val="decimal"/>
      <w:lvlText w:val=""/>
      <w:lvlJc w:val="left"/>
    </w:lvl>
    <w:lvl w:ilvl="6" w:tplc="9B6049B4">
      <w:start w:val="1"/>
      <w:numFmt w:val="decimal"/>
      <w:lvlText w:val=""/>
      <w:lvlJc w:val="left"/>
    </w:lvl>
    <w:lvl w:ilvl="7" w:tplc="FF3C6CF4">
      <w:start w:val="1"/>
      <w:numFmt w:val="decimal"/>
      <w:lvlText w:val=""/>
      <w:lvlJc w:val="left"/>
    </w:lvl>
    <w:lvl w:ilvl="8" w:tplc="3D7042B2">
      <w:start w:val="1"/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F148198E">
      <w:start w:val="1"/>
      <w:numFmt w:val="bullet"/>
      <w:lvlText w:val="•"/>
      <w:lvlJc w:val="left"/>
      <w:pPr>
        <w:ind w:left="720" w:hanging="360"/>
      </w:pPr>
    </w:lvl>
    <w:lvl w:ilvl="1" w:tplc="C6CAE77A">
      <w:start w:val="1"/>
      <w:numFmt w:val="decimal"/>
      <w:lvlText w:val=""/>
      <w:lvlJc w:val="left"/>
    </w:lvl>
    <w:lvl w:ilvl="2" w:tplc="E55E091C">
      <w:start w:val="1"/>
      <w:numFmt w:val="decimal"/>
      <w:lvlText w:val=""/>
      <w:lvlJc w:val="left"/>
    </w:lvl>
    <w:lvl w:ilvl="3" w:tplc="EABCC166">
      <w:start w:val="1"/>
      <w:numFmt w:val="decimal"/>
      <w:lvlText w:val=""/>
      <w:lvlJc w:val="left"/>
    </w:lvl>
    <w:lvl w:ilvl="4" w:tplc="04EAFED8">
      <w:start w:val="1"/>
      <w:numFmt w:val="decimal"/>
      <w:lvlText w:val=""/>
      <w:lvlJc w:val="left"/>
    </w:lvl>
    <w:lvl w:ilvl="5" w:tplc="3800C826">
      <w:start w:val="1"/>
      <w:numFmt w:val="decimal"/>
      <w:lvlText w:val=""/>
      <w:lvlJc w:val="left"/>
    </w:lvl>
    <w:lvl w:ilvl="6" w:tplc="DA3AA2EE">
      <w:start w:val="1"/>
      <w:numFmt w:val="decimal"/>
      <w:lvlText w:val=""/>
      <w:lvlJc w:val="left"/>
    </w:lvl>
    <w:lvl w:ilvl="7" w:tplc="F3BE70FA">
      <w:start w:val="1"/>
      <w:numFmt w:val="decimal"/>
      <w:lvlText w:val=""/>
      <w:lvlJc w:val="left"/>
    </w:lvl>
    <w:lvl w:ilvl="8" w:tplc="864EF6AA">
      <w:start w:val="1"/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21529824">
      <w:start w:val="1"/>
      <w:numFmt w:val="bullet"/>
      <w:lvlText w:val="•"/>
      <w:lvlJc w:val="left"/>
      <w:pPr>
        <w:ind w:left="720" w:hanging="360"/>
      </w:pPr>
    </w:lvl>
    <w:lvl w:ilvl="1" w:tplc="25BE453E">
      <w:start w:val="1"/>
      <w:numFmt w:val="decimal"/>
      <w:lvlText w:val=""/>
      <w:lvlJc w:val="left"/>
    </w:lvl>
    <w:lvl w:ilvl="2" w:tplc="E4CE4BBC">
      <w:start w:val="1"/>
      <w:numFmt w:val="decimal"/>
      <w:lvlText w:val=""/>
      <w:lvlJc w:val="left"/>
    </w:lvl>
    <w:lvl w:ilvl="3" w:tplc="F5427E08">
      <w:start w:val="1"/>
      <w:numFmt w:val="decimal"/>
      <w:lvlText w:val=""/>
      <w:lvlJc w:val="left"/>
    </w:lvl>
    <w:lvl w:ilvl="4" w:tplc="59709340">
      <w:start w:val="1"/>
      <w:numFmt w:val="decimal"/>
      <w:lvlText w:val=""/>
      <w:lvlJc w:val="left"/>
    </w:lvl>
    <w:lvl w:ilvl="5" w:tplc="7214F2EC">
      <w:start w:val="1"/>
      <w:numFmt w:val="decimal"/>
      <w:lvlText w:val=""/>
      <w:lvlJc w:val="left"/>
    </w:lvl>
    <w:lvl w:ilvl="6" w:tplc="0F269088">
      <w:start w:val="1"/>
      <w:numFmt w:val="decimal"/>
      <w:lvlText w:val=""/>
      <w:lvlJc w:val="left"/>
    </w:lvl>
    <w:lvl w:ilvl="7" w:tplc="2C16980A">
      <w:start w:val="1"/>
      <w:numFmt w:val="decimal"/>
      <w:lvlText w:val=""/>
      <w:lvlJc w:val="left"/>
    </w:lvl>
    <w:lvl w:ilvl="8" w:tplc="56A0927E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8F"/>
    <w:rsid w:val="00043D5A"/>
    <w:rsid w:val="003D5D58"/>
    <w:rsid w:val="00746728"/>
    <w:rsid w:val="007B27BC"/>
    <w:rsid w:val="008046CE"/>
    <w:rsid w:val="009D653D"/>
    <w:rsid w:val="00A1010E"/>
    <w:rsid w:val="00CE38A8"/>
    <w:rsid w:val="00E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DC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2992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Dario Fagnani</cp:lastModifiedBy>
  <cp:revision>6</cp:revision>
  <dcterms:created xsi:type="dcterms:W3CDTF">2015-02-03T22:22:00Z</dcterms:created>
  <dcterms:modified xsi:type="dcterms:W3CDTF">2017-07-25T23:09:00Z</dcterms:modified>
</cp:coreProperties>
</file>